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091A0A">
        <w:rPr>
          <w:b/>
          <w:sz w:val="22"/>
          <w:szCs w:val="22"/>
          <w:lang w:val="sr-Cyrl-RS"/>
        </w:rPr>
        <w:t>ПЕТЕ (ванредне)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091A0A">
        <w:rPr>
          <w:b/>
          <w:sz w:val="22"/>
          <w:szCs w:val="22"/>
          <w:lang w:val="ru-RU"/>
        </w:rPr>
        <w:t>27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</w:t>
      </w:r>
      <w:r w:rsidR="00F76951">
        <w:rPr>
          <w:b/>
          <w:sz w:val="24"/>
          <w:szCs w:val="24"/>
          <w:lang w:val="ru-RU"/>
        </w:rPr>
        <w:t>6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091A0A">
        <w:rPr>
          <w:b/>
          <w:sz w:val="24"/>
          <w:szCs w:val="24"/>
          <w:lang w:val="sr-Cyrl-CS"/>
        </w:rPr>
        <w:t>понедељак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091A0A">
        <w:rPr>
          <w:b/>
          <w:color w:val="000000"/>
          <w:sz w:val="24"/>
          <w:szCs w:val="24"/>
          <w:lang w:val="ru-RU"/>
        </w:rPr>
        <w:t>5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515862">
        <w:rPr>
          <w:sz w:val="22"/>
          <w:szCs w:val="22"/>
          <w:lang w:val="ru-RU"/>
        </w:rPr>
        <w:t xml:space="preserve">Седници су присуствовали: проф. др Мирјана Варјачић, </w:t>
      </w:r>
      <w:r w:rsidR="001A17F4">
        <w:rPr>
          <w:sz w:val="22"/>
          <w:szCs w:val="22"/>
          <w:lang w:val="ru-RU"/>
        </w:rPr>
        <w:t>проф. др Зорица Лазић</w:t>
      </w:r>
      <w:r w:rsidR="00091A0A">
        <w:rPr>
          <w:sz w:val="22"/>
          <w:szCs w:val="22"/>
          <w:lang w:val="ru-RU"/>
        </w:rPr>
        <w:t>, проф. др Александар Ђукић</w:t>
      </w:r>
      <w:r w:rsidR="005951F5">
        <w:rPr>
          <w:sz w:val="22"/>
          <w:szCs w:val="22"/>
          <w:lang w:val="ru-RU"/>
        </w:rPr>
        <w:t xml:space="preserve"> и проф. др Оливера Милошевић Ђорђевић</w:t>
      </w:r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D6227F" w:rsidRDefault="004E61CA" w:rsidP="00515862">
      <w:pPr>
        <w:jc w:val="both"/>
        <w:rPr>
          <w:sz w:val="22"/>
          <w:szCs w:val="22"/>
          <w:lang w:val="sr-Cyrl-RS"/>
        </w:rPr>
      </w:pPr>
      <w:r w:rsidRPr="004E61CA">
        <w:rPr>
          <w:sz w:val="22"/>
          <w:szCs w:val="22"/>
          <w:lang w:val="ru-RU"/>
        </w:rPr>
        <w:tab/>
        <w:t xml:space="preserve">Седници </w:t>
      </w:r>
      <w:r w:rsidR="0023331B">
        <w:rPr>
          <w:sz w:val="22"/>
          <w:szCs w:val="22"/>
          <w:lang w:val="ru-RU"/>
        </w:rPr>
        <w:t>је</w:t>
      </w:r>
      <w:r>
        <w:rPr>
          <w:sz w:val="22"/>
          <w:szCs w:val="22"/>
          <w:lang w:val="ru-RU"/>
        </w:rPr>
        <w:t xml:space="preserve"> присуствова</w:t>
      </w:r>
      <w:r w:rsidR="0023331B">
        <w:rPr>
          <w:sz w:val="22"/>
          <w:szCs w:val="22"/>
          <w:lang w:val="ru-RU"/>
        </w:rPr>
        <w:t>о</w:t>
      </w:r>
      <w:r w:rsidR="00C3311A">
        <w:rPr>
          <w:sz w:val="22"/>
          <w:szCs w:val="22"/>
          <w:lang w:val="ru-RU"/>
        </w:rPr>
        <w:t xml:space="preserve"> проф. др Небојша Арсенијевић</w:t>
      </w:r>
      <w:r w:rsidR="005951F5">
        <w:rPr>
          <w:sz w:val="22"/>
          <w:szCs w:val="22"/>
          <w:lang w:val="ru-RU"/>
        </w:rPr>
        <w:t>, ректор Универзитета у Крагујевцу</w:t>
      </w:r>
      <w:r w:rsidR="00D6227F">
        <w:rPr>
          <w:sz w:val="22"/>
          <w:szCs w:val="22"/>
          <w:lang w:val="sr-Latn-RS"/>
        </w:rPr>
        <w:t xml:space="preserve">, </w:t>
      </w:r>
      <w:r w:rsidR="00D6227F">
        <w:rPr>
          <w:sz w:val="22"/>
          <w:szCs w:val="22"/>
          <w:lang w:val="sr-Cyrl-RS"/>
        </w:rPr>
        <w:t xml:space="preserve">проф. др Петар Веселиновић, проректор за наставу и студентска питања Универзитета у Крагујевцу и проф. др Михајло Јаковљевић, члан Комисије за претходна питања Универзитета у Крагујевцу </w:t>
      </w:r>
      <w:bookmarkStart w:id="0" w:name="_GoBack"/>
      <w:bookmarkEnd w:id="0"/>
      <w:r w:rsidR="00D6227F">
        <w:rPr>
          <w:sz w:val="22"/>
          <w:szCs w:val="22"/>
          <w:lang w:val="sr-Cyrl-RS"/>
        </w:rPr>
        <w:t>за поље медицинских наука.</w:t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515862" w:rsidRPr="00055FDC" w:rsidRDefault="00DD3EF6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 w:rsidR="00515862">
        <w:rPr>
          <w:sz w:val="22"/>
          <w:szCs w:val="22"/>
          <w:lang w:val="ru-RU"/>
        </w:rPr>
        <w:t>Једногласно је усвојен следећи</w:t>
      </w:r>
      <w:r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091A0A" w:rsidRPr="004C67B1" w:rsidRDefault="00091A0A" w:rsidP="00091A0A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091A0A" w:rsidRPr="002824A6" w:rsidRDefault="00091A0A" w:rsidP="00091A0A">
      <w:pPr>
        <w:jc w:val="center"/>
        <w:rPr>
          <w:b/>
          <w:lang w:val="sr-Latn-CS"/>
        </w:rPr>
      </w:pPr>
    </w:p>
    <w:p w:rsidR="00091A0A" w:rsidRDefault="00091A0A" w:rsidP="00091A0A">
      <w:pPr>
        <w:jc w:val="center"/>
        <w:rPr>
          <w:b/>
          <w:sz w:val="22"/>
          <w:szCs w:val="22"/>
          <w:lang w:val="sr-Cyrl-CS"/>
        </w:rPr>
      </w:pPr>
    </w:p>
    <w:p w:rsidR="00091A0A" w:rsidRPr="00DF645F" w:rsidRDefault="00091A0A" w:rsidP="00091A0A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091A0A" w:rsidRPr="000E4C7E" w:rsidRDefault="00091A0A" w:rsidP="00091A0A">
      <w:pPr>
        <w:jc w:val="center"/>
        <w:rPr>
          <w:b/>
          <w:sz w:val="8"/>
          <w:szCs w:val="8"/>
          <w:lang w:val="sr-Cyrl-CS"/>
        </w:rPr>
      </w:pPr>
    </w:p>
    <w:p w:rsidR="00091A0A" w:rsidRPr="000E4C7E" w:rsidRDefault="00091A0A" w:rsidP="00091A0A">
      <w:pPr>
        <w:jc w:val="center"/>
        <w:rPr>
          <w:b/>
          <w:sz w:val="8"/>
          <w:szCs w:val="8"/>
        </w:rPr>
      </w:pPr>
    </w:p>
    <w:p w:rsidR="00091A0A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  <w:r w:rsidRPr="00697B18">
        <w:rPr>
          <w:b/>
          <w:bCs/>
          <w:sz w:val="22"/>
          <w:szCs w:val="22"/>
        </w:rPr>
        <w:t>Разматрање предлога за продужење радног односа наставника Универзитета</w:t>
      </w:r>
    </w:p>
    <w:p w:rsidR="00091A0A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</w:p>
    <w:p w:rsidR="00091A0A" w:rsidRPr="00697B18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</w:p>
    <w:p w:rsidR="00091A0A" w:rsidRPr="00513999" w:rsidRDefault="00091A0A" w:rsidP="00091A0A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 медицинских  наука у Крагујевцу</w:t>
      </w:r>
    </w:p>
    <w:p w:rsidR="00091A0A" w:rsidRPr="00513999" w:rsidRDefault="00091A0A" w:rsidP="00091A0A">
      <w:pPr>
        <w:contextualSpacing/>
        <w:rPr>
          <w:rFonts w:eastAsia="SimSun"/>
          <w:sz w:val="22"/>
          <w:szCs w:val="22"/>
          <w:lang w:eastAsia="zh-CN"/>
        </w:rPr>
      </w:pPr>
    </w:p>
    <w:p w:rsidR="00091A0A" w:rsidRDefault="00091A0A" w:rsidP="00091A0A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sz w:val="22"/>
          <w:szCs w:val="22"/>
          <w:lang w:val="sr-Cyrl-CS" w:eastAsia="zh-CN"/>
        </w:rPr>
        <w:t xml:space="preserve">1. </w:t>
      </w:r>
      <w:r w:rsidRPr="00697B18">
        <w:rPr>
          <w:rFonts w:eastAsia="SimSun"/>
          <w:sz w:val="22"/>
          <w:szCs w:val="22"/>
          <w:lang w:val="sr-Cyrl-CS" w:eastAsia="zh-CN"/>
        </w:rPr>
        <w:t xml:space="preserve">Разматрање предлога за продужење радног односа </w:t>
      </w:r>
      <w:r w:rsidRPr="00DC1BAF">
        <w:rPr>
          <w:rFonts w:eastAsia="SimSun"/>
          <w:b/>
          <w:sz w:val="22"/>
          <w:szCs w:val="22"/>
          <w:lang w:val="sr-Cyrl-CS" w:eastAsia="zh-CN"/>
        </w:rPr>
        <w:t>др Славици Ђукић Дејановић</w:t>
      </w:r>
      <w:r w:rsidRPr="00697B18">
        <w:rPr>
          <w:rFonts w:eastAsia="SimSun"/>
          <w:sz w:val="22"/>
          <w:szCs w:val="22"/>
          <w:lang w:val="sr-Cyrl-CS" w:eastAsia="zh-CN"/>
        </w:rPr>
        <w:t xml:space="preserve">, редовном професору за ужу научну област </w:t>
      </w:r>
      <w:r w:rsidRPr="00DC1BAF">
        <w:rPr>
          <w:rFonts w:eastAsia="SimSun"/>
          <w:i/>
          <w:sz w:val="22"/>
          <w:szCs w:val="22"/>
          <w:lang w:val="sr-Cyrl-CS" w:eastAsia="zh-CN"/>
        </w:rPr>
        <w:t>Психијатрија</w:t>
      </w:r>
    </w:p>
    <w:p w:rsidR="00091A0A" w:rsidRDefault="00091A0A" w:rsidP="00091A0A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091A0A" w:rsidRDefault="00091A0A" w:rsidP="00091A0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091A0A" w:rsidRDefault="00091A0A" w:rsidP="00091A0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091A0A" w:rsidRPr="00FB3819" w:rsidRDefault="00091A0A" w:rsidP="00091A0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091A0A" w:rsidRPr="00FB3819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II</w:t>
      </w:r>
    </w:p>
    <w:p w:rsidR="00091A0A" w:rsidRDefault="00091A0A" w:rsidP="00091A0A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091A0A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  <w:r w:rsidRPr="00697B18">
        <w:rPr>
          <w:b/>
          <w:bCs/>
          <w:sz w:val="22"/>
          <w:szCs w:val="22"/>
        </w:rPr>
        <w:t>Разматрање предлога за продужење радног односа наставника Универзитета</w:t>
      </w:r>
    </w:p>
    <w:p w:rsidR="00091A0A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</w:p>
    <w:p w:rsidR="00091A0A" w:rsidRPr="00697B18" w:rsidRDefault="00091A0A" w:rsidP="00091A0A">
      <w:pPr>
        <w:jc w:val="center"/>
        <w:rPr>
          <w:b/>
          <w:bCs/>
          <w:sz w:val="22"/>
          <w:szCs w:val="22"/>
          <w:lang w:val="sr-Cyrl-RS"/>
        </w:rPr>
      </w:pPr>
    </w:p>
    <w:p w:rsidR="00091A0A" w:rsidRPr="00513999" w:rsidRDefault="00091A0A" w:rsidP="00091A0A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 медицинских  наука у Крагујевцу</w:t>
      </w:r>
    </w:p>
    <w:p w:rsidR="00091A0A" w:rsidRPr="00513999" w:rsidRDefault="00091A0A" w:rsidP="00091A0A">
      <w:pPr>
        <w:contextualSpacing/>
        <w:rPr>
          <w:rFonts w:eastAsia="SimSun"/>
          <w:sz w:val="22"/>
          <w:szCs w:val="22"/>
          <w:lang w:eastAsia="zh-CN"/>
        </w:rPr>
      </w:pPr>
    </w:p>
    <w:p w:rsidR="00091A0A" w:rsidRDefault="00091A0A" w:rsidP="00091A0A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sz w:val="22"/>
          <w:szCs w:val="22"/>
          <w:lang w:val="sr-Cyrl-CS" w:eastAsia="zh-CN"/>
        </w:rPr>
        <w:t xml:space="preserve">1. </w:t>
      </w:r>
      <w:r w:rsidRPr="00697B18">
        <w:rPr>
          <w:rFonts w:eastAsia="SimSun"/>
          <w:sz w:val="22"/>
          <w:szCs w:val="22"/>
          <w:lang w:val="sr-Cyrl-CS" w:eastAsia="zh-CN"/>
        </w:rPr>
        <w:t xml:space="preserve">Разматрање предлога за продужење радног односа </w:t>
      </w:r>
      <w:r w:rsidRPr="00DC1BAF">
        <w:rPr>
          <w:rFonts w:eastAsia="SimSun"/>
          <w:b/>
          <w:sz w:val="22"/>
          <w:szCs w:val="22"/>
          <w:lang w:val="sr-Cyrl-CS" w:eastAsia="zh-CN"/>
        </w:rPr>
        <w:t>др Славици Ђукић Дејановић</w:t>
      </w:r>
      <w:r w:rsidRPr="00697B18">
        <w:rPr>
          <w:rFonts w:eastAsia="SimSun"/>
          <w:sz w:val="22"/>
          <w:szCs w:val="22"/>
          <w:lang w:val="sr-Cyrl-CS" w:eastAsia="zh-CN"/>
        </w:rPr>
        <w:t xml:space="preserve">, редовном професору за ужу научну област </w:t>
      </w:r>
      <w:r w:rsidRPr="00DC1BAF">
        <w:rPr>
          <w:rFonts w:eastAsia="SimSun"/>
          <w:i/>
          <w:sz w:val="22"/>
          <w:szCs w:val="22"/>
          <w:lang w:val="sr-Cyrl-CS" w:eastAsia="zh-CN"/>
        </w:rPr>
        <w:t>Психијатрија</w:t>
      </w:r>
    </w:p>
    <w:p w:rsidR="00091A0A" w:rsidRPr="00FB73DA" w:rsidRDefault="00091A0A" w:rsidP="00091A0A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FB73DA" w:rsidRPr="00FB73DA" w:rsidRDefault="00FB73DA" w:rsidP="00091A0A">
      <w:pPr>
        <w:jc w:val="both"/>
        <w:rPr>
          <w:rFonts w:eastAsia="SimSun"/>
          <w:sz w:val="22"/>
          <w:szCs w:val="22"/>
          <w:lang w:val="sr-Cyrl-CS" w:eastAsia="zh-CN"/>
        </w:rPr>
      </w:pPr>
      <w:r w:rsidRPr="00FB73DA">
        <w:rPr>
          <w:i/>
          <w:sz w:val="22"/>
          <w:szCs w:val="22"/>
          <w:lang w:val="sr-Cyrl-CS"/>
        </w:rPr>
        <w:t xml:space="preserve">Веће за медицинске науке </w:t>
      </w:r>
      <w:r w:rsidRPr="00FB73DA">
        <w:rPr>
          <w:i/>
          <w:sz w:val="22"/>
          <w:szCs w:val="22"/>
          <w:lang w:val="ru-RU"/>
        </w:rPr>
        <w:t>науке</w:t>
      </w:r>
      <w:r w:rsidRPr="00FB73DA">
        <w:rPr>
          <w:i/>
          <w:sz w:val="22"/>
          <w:szCs w:val="22"/>
          <w:lang w:val="sr-Cyrl-CS"/>
        </w:rPr>
        <w:t xml:space="preserve"> разматрало је</w:t>
      </w:r>
      <w:r>
        <w:rPr>
          <w:i/>
          <w:sz w:val="22"/>
          <w:szCs w:val="22"/>
          <w:lang w:val="sr-Cyrl-CS"/>
        </w:rPr>
        <w:t xml:space="preserve"> </w:t>
      </w:r>
      <w:r w:rsidRPr="00FB73DA">
        <w:rPr>
          <w:i/>
          <w:sz w:val="22"/>
          <w:szCs w:val="22"/>
          <w:lang w:val="sr-Cyrl-CS"/>
        </w:rPr>
        <w:t>је предлог за продужење радног односа др Славици Ђукић-Дејановић, редовном професору за ужу научну област Психијатрија, који је упутио Факултет медицинских наука у Крагујевцу, и није донело мишљење с обзиром да се нису стекли услови за одлучивање</w:t>
      </w:r>
      <w:r>
        <w:rPr>
          <w:i/>
          <w:sz w:val="22"/>
          <w:szCs w:val="22"/>
          <w:lang w:val="sr-Cyrl-CS"/>
        </w:rPr>
        <w:t xml:space="preserve">. </w:t>
      </w:r>
      <w:r w:rsidRPr="00FB73DA">
        <w:rPr>
          <w:i/>
          <w:sz w:val="22"/>
          <w:szCs w:val="22"/>
          <w:lang w:val="sr-Cyrl-CS"/>
        </w:rPr>
        <w:t xml:space="preserve">Предлог за продужење радног односа др Славици Ђукић-Дејановић, </w:t>
      </w:r>
      <w:r w:rsidRPr="00FB73DA">
        <w:rPr>
          <w:i/>
          <w:sz w:val="22"/>
          <w:szCs w:val="22"/>
          <w:lang w:val="sr-Cyrl-CS"/>
        </w:rPr>
        <w:lastRenderedPageBreak/>
        <w:t>редовном професору за ужу научну област Психијатрија, који је упутио Факултет медицинск</w:t>
      </w:r>
      <w:r>
        <w:rPr>
          <w:i/>
          <w:sz w:val="22"/>
          <w:szCs w:val="22"/>
          <w:lang w:val="sr-Cyrl-CS"/>
        </w:rPr>
        <w:t>их наука у Крагујевцу, упућен ј</w:t>
      </w:r>
      <w:r w:rsidRPr="00FB73DA">
        <w:rPr>
          <w:i/>
          <w:sz w:val="22"/>
          <w:szCs w:val="22"/>
          <w:lang w:val="sr-Cyrl-CS"/>
        </w:rPr>
        <w:t>е Сенату Универзитета на даљу надлежност</w:t>
      </w:r>
      <w:r>
        <w:rPr>
          <w:i/>
          <w:sz w:val="22"/>
          <w:szCs w:val="22"/>
          <w:lang w:val="sr-Cyrl-CS"/>
        </w:rPr>
        <w:t>.</w:t>
      </w:r>
    </w:p>
    <w:p w:rsidR="00091A0A" w:rsidRDefault="00091A0A" w:rsidP="00091A0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C44A01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974180" w:rsidRDefault="00E22210" w:rsidP="00E22210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II</w:t>
      </w:r>
    </w:p>
    <w:p w:rsidR="00E22210" w:rsidRPr="00B26E75" w:rsidRDefault="00E22210" w:rsidP="00E22210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D806C8" w:rsidRDefault="00E22210" w:rsidP="00E22210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42C53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091A0A">
        <w:rPr>
          <w:sz w:val="22"/>
          <w:szCs w:val="22"/>
          <w:lang w:val="sr-Cyrl-CS"/>
        </w:rPr>
        <w:t>45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091A0A" w:rsidRPr="00CC41A4" w:rsidRDefault="00091A0A" w:rsidP="00091A0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        </w:t>
      </w:r>
      <w:r>
        <w:rPr>
          <w:b/>
          <w:i/>
          <w:sz w:val="22"/>
          <w:szCs w:val="22"/>
          <w:lang w:val="ru-RU"/>
        </w:rPr>
        <w:t>ЗАМЕНИК ПРЕДСЕДНИ</w:t>
      </w:r>
      <w:r w:rsidRPr="00CC41A4">
        <w:rPr>
          <w:b/>
          <w:i/>
          <w:sz w:val="22"/>
          <w:szCs w:val="22"/>
          <w:lang w:val="ru-RU"/>
        </w:rPr>
        <w:t>К</w:t>
      </w:r>
      <w:r>
        <w:rPr>
          <w:b/>
          <w:i/>
          <w:sz w:val="22"/>
          <w:szCs w:val="22"/>
          <w:lang w:val="ru-RU"/>
        </w:rPr>
        <w:t>А</w:t>
      </w:r>
    </w:p>
    <w:p w:rsidR="00091A0A" w:rsidRPr="00CC41A4" w:rsidRDefault="00091A0A" w:rsidP="00091A0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091A0A" w:rsidRPr="00CC41A4" w:rsidRDefault="00091A0A" w:rsidP="00091A0A">
      <w:pPr>
        <w:jc w:val="right"/>
        <w:rPr>
          <w:b/>
          <w:i/>
          <w:sz w:val="22"/>
          <w:szCs w:val="22"/>
          <w:lang w:val="ru-RU"/>
        </w:rPr>
      </w:pPr>
    </w:p>
    <w:p w:rsidR="00091A0A" w:rsidRPr="00CC41A4" w:rsidRDefault="00091A0A" w:rsidP="00091A0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091A0A" w:rsidRPr="00CC41A4" w:rsidRDefault="00091A0A" w:rsidP="00091A0A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5912BA" w:rsidRDefault="00091A0A" w:rsidP="00091A0A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др  </w:t>
      </w:r>
      <w:r>
        <w:rPr>
          <w:b/>
          <w:i/>
          <w:sz w:val="22"/>
          <w:szCs w:val="22"/>
          <w:lang w:val="ru-RU"/>
        </w:rPr>
        <w:t>Мирјана Варјачић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87414"/>
    <w:rsid w:val="00091A0A"/>
    <w:rsid w:val="000922FD"/>
    <w:rsid w:val="000A0670"/>
    <w:rsid w:val="000E73D6"/>
    <w:rsid w:val="001177CC"/>
    <w:rsid w:val="00130556"/>
    <w:rsid w:val="001363A3"/>
    <w:rsid w:val="0017404E"/>
    <w:rsid w:val="0019114A"/>
    <w:rsid w:val="001A0463"/>
    <w:rsid w:val="001A17F4"/>
    <w:rsid w:val="001B5C02"/>
    <w:rsid w:val="001C3485"/>
    <w:rsid w:val="001D11D8"/>
    <w:rsid w:val="00200E79"/>
    <w:rsid w:val="00217277"/>
    <w:rsid w:val="002230A7"/>
    <w:rsid w:val="0023331B"/>
    <w:rsid w:val="002553F1"/>
    <w:rsid w:val="00272881"/>
    <w:rsid w:val="00295FEE"/>
    <w:rsid w:val="002A2099"/>
    <w:rsid w:val="002D2C38"/>
    <w:rsid w:val="00303028"/>
    <w:rsid w:val="003257B9"/>
    <w:rsid w:val="00352DA0"/>
    <w:rsid w:val="00381F51"/>
    <w:rsid w:val="00443B35"/>
    <w:rsid w:val="0049672B"/>
    <w:rsid w:val="004E61CA"/>
    <w:rsid w:val="004F3BAD"/>
    <w:rsid w:val="004F3CBE"/>
    <w:rsid w:val="00515862"/>
    <w:rsid w:val="00520857"/>
    <w:rsid w:val="00521146"/>
    <w:rsid w:val="00562F23"/>
    <w:rsid w:val="00586B55"/>
    <w:rsid w:val="005912BA"/>
    <w:rsid w:val="0059237C"/>
    <w:rsid w:val="005951F5"/>
    <w:rsid w:val="00632341"/>
    <w:rsid w:val="00641906"/>
    <w:rsid w:val="006801EE"/>
    <w:rsid w:val="006B290C"/>
    <w:rsid w:val="006E210A"/>
    <w:rsid w:val="00741269"/>
    <w:rsid w:val="007B3B98"/>
    <w:rsid w:val="007F1329"/>
    <w:rsid w:val="00831666"/>
    <w:rsid w:val="0086319E"/>
    <w:rsid w:val="00880E58"/>
    <w:rsid w:val="008F1955"/>
    <w:rsid w:val="009000EB"/>
    <w:rsid w:val="00943946"/>
    <w:rsid w:val="009510D8"/>
    <w:rsid w:val="00993251"/>
    <w:rsid w:val="009F313A"/>
    <w:rsid w:val="00A2158D"/>
    <w:rsid w:val="00A65559"/>
    <w:rsid w:val="00AC3442"/>
    <w:rsid w:val="00B20038"/>
    <w:rsid w:val="00B21111"/>
    <w:rsid w:val="00B26DCF"/>
    <w:rsid w:val="00B27C38"/>
    <w:rsid w:val="00B30E8A"/>
    <w:rsid w:val="00B33572"/>
    <w:rsid w:val="00B50A8A"/>
    <w:rsid w:val="00B60BCB"/>
    <w:rsid w:val="00B81DBB"/>
    <w:rsid w:val="00BA4D60"/>
    <w:rsid w:val="00BA648B"/>
    <w:rsid w:val="00BD2ABF"/>
    <w:rsid w:val="00C23F44"/>
    <w:rsid w:val="00C3311A"/>
    <w:rsid w:val="00C42C53"/>
    <w:rsid w:val="00C44A01"/>
    <w:rsid w:val="00C6683C"/>
    <w:rsid w:val="00C755DA"/>
    <w:rsid w:val="00C904EE"/>
    <w:rsid w:val="00C932F0"/>
    <w:rsid w:val="00CF2EA1"/>
    <w:rsid w:val="00D339C3"/>
    <w:rsid w:val="00D36992"/>
    <w:rsid w:val="00D6227F"/>
    <w:rsid w:val="00D942FE"/>
    <w:rsid w:val="00DD3EF6"/>
    <w:rsid w:val="00DE5F81"/>
    <w:rsid w:val="00E13C5C"/>
    <w:rsid w:val="00E22210"/>
    <w:rsid w:val="00E2696C"/>
    <w:rsid w:val="00E9130D"/>
    <w:rsid w:val="00E92717"/>
    <w:rsid w:val="00EB763C"/>
    <w:rsid w:val="00EB791D"/>
    <w:rsid w:val="00EC597D"/>
    <w:rsid w:val="00EC5A28"/>
    <w:rsid w:val="00EF69BE"/>
    <w:rsid w:val="00F26E7D"/>
    <w:rsid w:val="00F3046A"/>
    <w:rsid w:val="00F573E6"/>
    <w:rsid w:val="00F611FD"/>
    <w:rsid w:val="00F72CC1"/>
    <w:rsid w:val="00F76951"/>
    <w:rsid w:val="00F818BE"/>
    <w:rsid w:val="00F8513E"/>
    <w:rsid w:val="00F97311"/>
    <w:rsid w:val="00FA6410"/>
    <w:rsid w:val="00FB73DA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2016-07-06T13:00:00Z</dcterms:created>
  <dcterms:modified xsi:type="dcterms:W3CDTF">2016-07-07T06:57:00Z</dcterms:modified>
</cp:coreProperties>
</file>